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A774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14:paraId="6340DCA3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14:paraId="4A5D4EB4" w14:textId="77777777" w:rsidR="00DC0ED6" w:rsidRPr="00DC0ED6" w:rsidRDefault="00DC0ED6" w:rsidP="007662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ED6">
        <w:rPr>
          <w:rFonts w:ascii="Times New Roman" w:hAnsi="Times New Roman" w:cs="Times New Roman"/>
          <w:b/>
          <w:sz w:val="36"/>
          <w:szCs w:val="36"/>
        </w:rPr>
        <w:t>Úvodný list ponuky</w:t>
      </w:r>
    </w:p>
    <w:p w14:paraId="78A12209" w14:textId="77777777" w:rsidR="00DC0ED6" w:rsidRDefault="00DC0ED6" w:rsidP="0076629F">
      <w:pPr>
        <w:jc w:val="both"/>
        <w:rPr>
          <w:rFonts w:ascii="Times New Roman" w:hAnsi="Times New Roman" w:cs="Times New Roman"/>
        </w:rPr>
      </w:pPr>
    </w:p>
    <w:p w14:paraId="58A39A85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DC0ED6" w14:paraId="1C91CE08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176BC5D9" w14:textId="77777777" w:rsidR="00DC0ED6" w:rsidRPr="00DC0ED6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C0ED6">
              <w:rPr>
                <w:rFonts w:ascii="Times New Roman" w:hAnsi="Times New Roman" w:cs="Times New Roman"/>
                <w:b/>
              </w:rPr>
              <w:t>Identifikácia Verejného obstarávania</w:t>
            </w:r>
          </w:p>
        </w:tc>
      </w:tr>
    </w:tbl>
    <w:p w14:paraId="2099C53A" w14:textId="77777777" w:rsidR="00DC0ED6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DC0ED6" w14:paraId="764D7170" w14:textId="77777777" w:rsidTr="0076629F">
        <w:tc>
          <w:tcPr>
            <w:tcW w:w="2689" w:type="dxa"/>
            <w:vAlign w:val="center"/>
          </w:tcPr>
          <w:p w14:paraId="462FFE03" w14:textId="77777777"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Verejný obstarávateľ</w:t>
            </w:r>
          </w:p>
        </w:tc>
        <w:tc>
          <w:tcPr>
            <w:tcW w:w="6373" w:type="dxa"/>
            <w:vAlign w:val="center"/>
          </w:tcPr>
          <w:p w14:paraId="3A309EEB" w14:textId="197848AC" w:rsidR="00DC0ED6" w:rsidRPr="00DC0ED6" w:rsidRDefault="00486585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486585">
              <w:rPr>
                <w:rFonts w:ascii="Times New Roman" w:hAnsi="Times New Roman" w:cs="Times New Roman"/>
                <w:lang w:val="en-GB"/>
              </w:rPr>
              <w:t xml:space="preserve">Mesto Košice,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Trieda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SNP 48/A, 040 01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Košice</w:t>
            </w:r>
            <w:proofErr w:type="spellEnd"/>
          </w:p>
        </w:tc>
      </w:tr>
      <w:tr w:rsidR="00DC0ED6" w14:paraId="76637FE9" w14:textId="77777777" w:rsidTr="0076629F">
        <w:tc>
          <w:tcPr>
            <w:tcW w:w="2689" w:type="dxa"/>
            <w:vAlign w:val="center"/>
          </w:tcPr>
          <w:p w14:paraId="1405CE40" w14:textId="77777777"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Verejné obstarávanie</w:t>
            </w:r>
          </w:p>
        </w:tc>
        <w:tc>
          <w:tcPr>
            <w:tcW w:w="6373" w:type="dxa"/>
            <w:vAlign w:val="center"/>
          </w:tcPr>
          <w:p w14:paraId="3DC62AC4" w14:textId="2F92396F" w:rsidR="00DC0ED6" w:rsidRDefault="00486585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Združená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dodávka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elektrickej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energie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pre Mesto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Košice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gramStart"/>
            <w:r w:rsidRPr="00486585">
              <w:rPr>
                <w:rFonts w:ascii="Times New Roman" w:hAnsi="Times New Roman" w:cs="Times New Roman"/>
                <w:lang w:val="en-GB"/>
              </w:rPr>
              <w:t>a</w:t>
            </w:r>
            <w:proofErr w:type="gramEnd"/>
            <w:r w:rsidRPr="0048658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organizácie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v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jeho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zriaďovateľskej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a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zakladateľskej</w:t>
            </w:r>
            <w:proofErr w:type="spellEnd"/>
            <w:r w:rsidRPr="0048658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486585">
              <w:rPr>
                <w:rFonts w:ascii="Times New Roman" w:hAnsi="Times New Roman" w:cs="Times New Roman"/>
                <w:lang w:val="en-GB"/>
              </w:rPr>
              <w:t>pôsobnosti</w:t>
            </w:r>
            <w:proofErr w:type="spellEnd"/>
          </w:p>
        </w:tc>
      </w:tr>
      <w:tr w:rsidR="00DC0ED6" w14:paraId="22B377DE" w14:textId="77777777" w:rsidTr="0076629F">
        <w:tc>
          <w:tcPr>
            <w:tcW w:w="2689" w:type="dxa"/>
            <w:vAlign w:val="center"/>
          </w:tcPr>
          <w:p w14:paraId="622EFE43" w14:textId="77777777"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Číslo oznámenia</w:t>
            </w:r>
          </w:p>
        </w:tc>
        <w:tc>
          <w:tcPr>
            <w:tcW w:w="6373" w:type="dxa"/>
            <w:vAlign w:val="center"/>
          </w:tcPr>
          <w:p w14:paraId="3FDD2A7B" w14:textId="340B93A5" w:rsidR="00DC0ED6" w:rsidRDefault="00E06205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06205">
              <w:rPr>
                <w:rFonts w:ascii="Times New Roman" w:hAnsi="Times New Roman" w:cs="Times New Roman"/>
                <w:lang w:val="en-GB"/>
              </w:rPr>
              <w:t>797815-2025</w:t>
            </w:r>
            <w:r>
              <w:rPr>
                <w:rFonts w:ascii="Times New Roman" w:hAnsi="Times New Roman" w:cs="Times New Roman"/>
                <w:lang w:val="en-GB"/>
              </w:rPr>
              <w:t xml:space="preserve"> - </w:t>
            </w:r>
            <w:r w:rsidRPr="00E06205">
              <w:rPr>
                <w:rFonts w:ascii="Times New Roman" w:hAnsi="Times New Roman" w:cs="Times New Roman"/>
                <w:lang w:val="en-GB"/>
              </w:rPr>
              <w:t>232/2025</w:t>
            </w:r>
            <w:r>
              <w:rPr>
                <w:rFonts w:ascii="Times New Roman" w:hAnsi="Times New Roman" w:cs="Times New Roman"/>
                <w:lang w:val="en-GB"/>
              </w:rPr>
              <w:t xml:space="preserve"> - </w:t>
            </w:r>
            <w:r w:rsidRPr="00E06205">
              <w:rPr>
                <w:rFonts w:ascii="Times New Roman" w:hAnsi="Times New Roman" w:cs="Times New Roman"/>
                <w:lang w:val="en-GB"/>
              </w:rPr>
              <w:t>02/12/2025</w:t>
            </w:r>
          </w:p>
        </w:tc>
      </w:tr>
    </w:tbl>
    <w:p w14:paraId="5A0A488D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DC0ED6" w14:paraId="071F9DBB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578E3F4F" w14:textId="77777777" w:rsidR="00DC0ED6" w:rsidRPr="00DC0ED6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C0ED6">
              <w:rPr>
                <w:rFonts w:ascii="Times New Roman" w:hAnsi="Times New Roman" w:cs="Times New Roman"/>
                <w:b/>
              </w:rPr>
              <w:t xml:space="preserve">Identifikácia </w:t>
            </w:r>
            <w:r>
              <w:rPr>
                <w:rFonts w:ascii="Times New Roman" w:hAnsi="Times New Roman" w:cs="Times New Roman"/>
                <w:b/>
              </w:rPr>
              <w:t>Uchádzača</w:t>
            </w:r>
          </w:p>
        </w:tc>
      </w:tr>
    </w:tbl>
    <w:p w14:paraId="62F2D537" w14:textId="77777777" w:rsidR="00DC0ED6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DC0ED6" w14:paraId="6E106F1C" w14:textId="77777777" w:rsidTr="0076629F">
        <w:tc>
          <w:tcPr>
            <w:tcW w:w="9062" w:type="dxa"/>
            <w:gridSpan w:val="2"/>
            <w:vAlign w:val="center"/>
          </w:tcPr>
          <w:p w14:paraId="18EA875C" w14:textId="77777777"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Ponuku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v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rámci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verejného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obstarávania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predkladá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uchádzač</w:t>
            </w:r>
            <w:proofErr w:type="spellEnd"/>
          </w:p>
          <w:p w14:paraId="785788DE" w14:textId="77777777" w:rsidR="00DC0ED6" w:rsidRPr="00DC0ED6" w:rsidRDefault="00000000" w:rsidP="0076629F">
            <w:pPr>
              <w:spacing w:before="60" w:after="60"/>
              <w:jc w:val="both"/>
              <w:rPr>
                <w:rFonts w:ascii="Times New Roman" w:hAnsi="Times New Roman" w:cs="Times New Roman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-372766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ED6"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="00DC0ED6" w:rsidRPr="00DC0ED6">
              <w:rPr>
                <w:rFonts w:ascii="Times New Roman" w:hAnsi="Times New Roman" w:cs="Times New Roman"/>
                <w:lang w:val="en-GB"/>
              </w:rPr>
              <w:tab/>
            </w:r>
            <w:proofErr w:type="spellStart"/>
            <w:r w:rsidR="00DC0ED6" w:rsidRPr="00DC0ED6">
              <w:rPr>
                <w:rFonts w:ascii="Times New Roman" w:hAnsi="Times New Roman" w:cs="Times New Roman"/>
                <w:lang w:val="en-GB"/>
              </w:rPr>
              <w:t>samostatne</w:t>
            </w:r>
            <w:proofErr w:type="spellEnd"/>
          </w:p>
          <w:p w14:paraId="512AB28B" w14:textId="77777777" w:rsidR="00DC0ED6" w:rsidRPr="00DC0ED6" w:rsidRDefault="00000000" w:rsidP="0076629F">
            <w:pPr>
              <w:spacing w:before="60" w:after="60"/>
              <w:jc w:val="both"/>
              <w:rPr>
                <w:rFonts w:ascii="Times New Roman" w:hAnsi="Times New Roman" w:cs="Times New Roman"/>
                <w:highlight w:val="yellow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915363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0ED6"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="00DC0ED6"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DC0ED6" w:rsidRPr="00DC0ED6">
              <w:rPr>
                <w:rFonts w:ascii="Times New Roman" w:hAnsi="Times New Roman" w:cs="Times New Roman"/>
                <w:lang w:val="en-GB"/>
              </w:rPr>
              <w:tab/>
            </w:r>
            <w:proofErr w:type="spellStart"/>
            <w:r w:rsidR="00DC0ED6" w:rsidRPr="00DC0ED6">
              <w:rPr>
                <w:rFonts w:ascii="Times New Roman" w:hAnsi="Times New Roman" w:cs="Times New Roman"/>
                <w:lang w:val="en-GB"/>
              </w:rPr>
              <w:t>ako</w:t>
            </w:r>
            <w:proofErr w:type="spellEnd"/>
            <w:r w:rsidR="00DC0ED6"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C0ED6" w:rsidRPr="00DC0ED6">
              <w:rPr>
                <w:rFonts w:ascii="Times New Roman" w:hAnsi="Times New Roman" w:cs="Times New Roman"/>
                <w:lang w:val="en-GB"/>
              </w:rPr>
              <w:t>skupina</w:t>
            </w:r>
            <w:proofErr w:type="spellEnd"/>
            <w:r w:rsidR="00DC0ED6"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C0ED6" w:rsidRPr="00DC0ED6">
              <w:rPr>
                <w:rFonts w:ascii="Times New Roman" w:hAnsi="Times New Roman" w:cs="Times New Roman"/>
                <w:lang w:val="en-GB"/>
              </w:rPr>
              <w:t>dodávateľov</w:t>
            </w:r>
            <w:proofErr w:type="spellEnd"/>
          </w:p>
        </w:tc>
      </w:tr>
      <w:tr w:rsidR="00DC0ED6" w14:paraId="030922AB" w14:textId="77777777" w:rsidTr="0076629F">
        <w:tc>
          <w:tcPr>
            <w:tcW w:w="2689" w:type="dxa"/>
            <w:vAlign w:val="center"/>
          </w:tcPr>
          <w:p w14:paraId="0783859A" w14:textId="77777777"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14:paraId="5BA9254F" w14:textId="77777777"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14:paraId="55C57D57" w14:textId="77777777" w:rsidTr="0076629F">
        <w:tc>
          <w:tcPr>
            <w:tcW w:w="2689" w:type="dxa"/>
            <w:vAlign w:val="center"/>
          </w:tcPr>
          <w:p w14:paraId="10839ADE" w14:textId="77777777"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14:paraId="23D8F897" w14:textId="77777777"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14:paraId="7264DF49" w14:textId="77777777" w:rsidTr="0076629F">
        <w:tc>
          <w:tcPr>
            <w:tcW w:w="2689" w:type="dxa"/>
            <w:vAlign w:val="center"/>
          </w:tcPr>
          <w:p w14:paraId="14664D32" w14:textId="77777777"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14:paraId="33AC41CB" w14:textId="77777777"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14:paraId="1BB4CF5A" w14:textId="77777777" w:rsidTr="0076629F">
        <w:tc>
          <w:tcPr>
            <w:tcW w:w="2689" w:type="dxa"/>
            <w:vAlign w:val="center"/>
          </w:tcPr>
          <w:p w14:paraId="22D6EBDB" w14:textId="77777777"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Zápis v registri</w:t>
            </w:r>
          </w:p>
        </w:tc>
        <w:tc>
          <w:tcPr>
            <w:tcW w:w="6373" w:type="dxa"/>
            <w:vAlign w:val="center"/>
          </w:tcPr>
          <w:p w14:paraId="2A22FF9C" w14:textId="77777777"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14:paraId="7565B0D6" w14:textId="77777777" w:rsidTr="0076629F">
        <w:tc>
          <w:tcPr>
            <w:tcW w:w="2689" w:type="dxa"/>
            <w:vAlign w:val="center"/>
          </w:tcPr>
          <w:p w14:paraId="028374B5" w14:textId="77777777"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Štatutárny zástupca</w:t>
            </w:r>
          </w:p>
        </w:tc>
        <w:tc>
          <w:tcPr>
            <w:tcW w:w="6373" w:type="dxa"/>
            <w:vAlign w:val="center"/>
          </w:tcPr>
          <w:p w14:paraId="08210266" w14:textId="77777777"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14:paraId="3875F253" w14:textId="77777777" w:rsidTr="0076629F">
        <w:tc>
          <w:tcPr>
            <w:tcW w:w="9062" w:type="dxa"/>
            <w:gridSpan w:val="2"/>
            <w:vAlign w:val="center"/>
          </w:tcPr>
          <w:p w14:paraId="593DF1E6" w14:textId="77777777" w:rsidR="0014495C" w:rsidRP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lang w:val="en-GB"/>
              </w:rPr>
            </w:pPr>
            <w:r w:rsidRPr="0014495C">
              <w:rPr>
                <w:rFonts w:ascii="Times New Roman" w:hAnsi="Times New Roman" w:cs="Times New Roman"/>
                <w:i/>
                <w:lang w:val="en-GB"/>
              </w:rPr>
              <w:t>[</w:t>
            </w:r>
            <w:r w:rsidRPr="0014495C">
              <w:rPr>
                <w:rFonts w:ascii="Times New Roman" w:hAnsi="Times New Roman" w:cs="Times New Roman"/>
                <w:i/>
              </w:rPr>
              <w:t>V prípade, ak je uchádzačom skupina dodávateľov, počet riadkov formuláru v rámci sekcie identifikácia uchádzača primerane upraví a doplní údaje za všetkých členov skupiny dodávateľov</w:t>
            </w:r>
            <w:r w:rsidRPr="0014495C">
              <w:rPr>
                <w:rFonts w:ascii="Times New Roman" w:hAnsi="Times New Roman" w:cs="Times New Roman"/>
                <w:i/>
                <w:lang w:val="en-GB"/>
              </w:rPr>
              <w:t>]</w:t>
            </w:r>
          </w:p>
        </w:tc>
      </w:tr>
    </w:tbl>
    <w:p w14:paraId="1FDE37F7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RPr="00DC0ED6" w14:paraId="7CC3D181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2B15C218" w14:textId="77777777"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Kontaktná osoba / splnomocnená osoba uchádzača:</w:t>
            </w:r>
          </w:p>
        </w:tc>
      </w:tr>
    </w:tbl>
    <w:p w14:paraId="7F494A4E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14495C" w14:paraId="274F8E00" w14:textId="77777777" w:rsidTr="0076629F">
        <w:tc>
          <w:tcPr>
            <w:tcW w:w="2689" w:type="dxa"/>
            <w:vAlign w:val="center"/>
          </w:tcPr>
          <w:p w14:paraId="39B489B3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6373" w:type="dxa"/>
            <w:vAlign w:val="center"/>
          </w:tcPr>
          <w:p w14:paraId="5E135923" w14:textId="77777777"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14:paraId="306EF72C" w14:textId="77777777" w:rsidTr="0076629F">
        <w:tc>
          <w:tcPr>
            <w:tcW w:w="2689" w:type="dxa"/>
            <w:vAlign w:val="center"/>
          </w:tcPr>
          <w:p w14:paraId="32075A43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Telefónne číslo</w:t>
            </w:r>
          </w:p>
        </w:tc>
        <w:tc>
          <w:tcPr>
            <w:tcW w:w="6373" w:type="dxa"/>
            <w:vAlign w:val="center"/>
          </w:tcPr>
          <w:p w14:paraId="5F1E8206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14:paraId="4C771DFE" w14:textId="77777777" w:rsidTr="0076629F">
        <w:tc>
          <w:tcPr>
            <w:tcW w:w="2689" w:type="dxa"/>
            <w:vAlign w:val="center"/>
          </w:tcPr>
          <w:p w14:paraId="2C0D2867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Email</w:t>
            </w:r>
          </w:p>
        </w:tc>
        <w:tc>
          <w:tcPr>
            <w:tcW w:w="6373" w:type="dxa"/>
            <w:vAlign w:val="center"/>
          </w:tcPr>
          <w:p w14:paraId="0FD3D3F5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</w:tbl>
    <w:p w14:paraId="10C677C3" w14:textId="77777777" w:rsidR="0014495C" w:rsidRPr="00DC0ED6" w:rsidRDefault="0014495C" w:rsidP="0076629F">
      <w:pPr>
        <w:jc w:val="both"/>
        <w:rPr>
          <w:rFonts w:ascii="Times New Roman" w:hAnsi="Times New Roman" w:cs="Times New Roman"/>
        </w:rPr>
      </w:pPr>
    </w:p>
    <w:p w14:paraId="28ED2931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495C" w:rsidRPr="00DC0ED6" w14:paraId="3D5E8FBD" w14:textId="77777777" w:rsidTr="00F75F40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2D51FCDE" w14:textId="77777777"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Zoznam dôverných informácií v ponuke</w:t>
            </w:r>
          </w:p>
        </w:tc>
      </w:tr>
    </w:tbl>
    <w:p w14:paraId="6FBD1D40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14:paraId="2FF4971D" w14:textId="77777777" w:rsidTr="0076629F">
        <w:tc>
          <w:tcPr>
            <w:tcW w:w="9062" w:type="dxa"/>
            <w:vAlign w:val="center"/>
          </w:tcPr>
          <w:p w14:paraId="4518070D" w14:textId="77777777" w:rsidR="0014495C" w:rsidRDefault="0014495C" w:rsidP="0076629F">
            <w:pPr>
              <w:spacing w:before="60" w:after="60"/>
              <w:jc w:val="both"/>
              <w:rPr>
                <w:rFonts w:ascii="Segoe UI Symbol" w:hAnsi="Segoe UI Symbol" w:cs="Segoe UI Symbol"/>
                <w:lang w:val="en-GB"/>
              </w:rPr>
            </w:pPr>
            <w:r w:rsidRPr="00DC0ED6">
              <w:rPr>
                <w:rFonts w:ascii="Times New Roman" w:hAnsi="Times New Roman" w:cs="Times New Roman"/>
              </w:rPr>
              <w:lastRenderedPageBreak/>
              <w:t>Uchádzač vyhlasuje, že ponuka</w:t>
            </w:r>
            <w:r>
              <w:rPr>
                <w:rFonts w:ascii="Segoe UI Symbol" w:hAnsi="Segoe UI Symbol" w:cs="Segoe UI Symbol"/>
                <w:lang w:val="en-GB"/>
              </w:rPr>
              <w:t xml:space="preserve"> </w:t>
            </w:r>
          </w:p>
          <w:p w14:paraId="45D35FA7" w14:textId="77777777" w:rsidR="0014495C" w:rsidRPr="00DC0ED6" w:rsidRDefault="00000000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-175335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95C"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="0014495C" w:rsidRPr="00DC0ED6">
              <w:rPr>
                <w:rFonts w:ascii="Times New Roman" w:hAnsi="Times New Roman" w:cs="Times New Roman"/>
                <w:lang w:val="en-GB"/>
              </w:rPr>
              <w:tab/>
            </w:r>
            <w:r w:rsidR="0014495C" w:rsidRPr="00DC0ED6">
              <w:rPr>
                <w:rFonts w:ascii="Times New Roman" w:hAnsi="Times New Roman" w:cs="Times New Roman"/>
              </w:rPr>
              <w:t>neobsahuje žiadne dôverné informácie, alebo</w:t>
            </w:r>
          </w:p>
          <w:p w14:paraId="59097304" w14:textId="77777777" w:rsidR="0014495C" w:rsidRDefault="00000000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1445187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95C"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="0014495C"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14495C" w:rsidRPr="00DC0ED6">
              <w:rPr>
                <w:rFonts w:ascii="Times New Roman" w:hAnsi="Times New Roman" w:cs="Times New Roman"/>
                <w:lang w:val="en-GB"/>
              </w:rPr>
              <w:tab/>
            </w:r>
            <w:r w:rsidR="0014495C" w:rsidRPr="00DC0ED6">
              <w:rPr>
                <w:rFonts w:ascii="Times New Roman" w:hAnsi="Times New Roman" w:cs="Times New Roman"/>
              </w:rPr>
              <w:t>obsahuje dôverné informácie, ktoré sú v ponuke označené slovom „DÔVERNÉ“, alebo</w:t>
            </w:r>
          </w:p>
          <w:p w14:paraId="5A8E4920" w14:textId="77777777" w:rsidR="0014495C" w:rsidRDefault="00000000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80474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95C"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="0014495C"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14495C" w:rsidRPr="00DC0ED6">
              <w:rPr>
                <w:rFonts w:ascii="Times New Roman" w:hAnsi="Times New Roman" w:cs="Times New Roman"/>
                <w:lang w:val="en-GB"/>
              </w:rPr>
              <w:tab/>
            </w:r>
            <w:r w:rsidR="0014495C" w:rsidRPr="00DC0ED6">
              <w:rPr>
                <w:rFonts w:ascii="Times New Roman" w:hAnsi="Times New Roman" w:cs="Times New Roman"/>
              </w:rPr>
              <w:t>obsahuje nasledovné dôverné informácie</w:t>
            </w:r>
            <w:r w:rsidR="0014495C">
              <w:rPr>
                <w:rFonts w:ascii="Times New Roman" w:hAnsi="Times New Roman" w:cs="Times New Roman"/>
              </w:rPr>
              <w:t>:</w:t>
            </w:r>
          </w:p>
          <w:p w14:paraId="1F984750" w14:textId="77777777" w:rsidR="0014495C" w:rsidRPr="00DC0ED6" w:rsidRDefault="0014495C" w:rsidP="0076629F">
            <w:pPr>
              <w:spacing w:before="60" w:after="60"/>
              <w:ind w:left="45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</w:tbl>
    <w:p w14:paraId="5555FF36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RPr="00DC0ED6" w14:paraId="4EE8BFEA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5F2CA5FD" w14:textId="77777777"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Vyhlásenie o akceptácii podmienok verejného obstarávania</w:t>
            </w:r>
          </w:p>
        </w:tc>
      </w:tr>
    </w:tbl>
    <w:p w14:paraId="52174827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14:paraId="7E3C8602" w14:textId="77777777" w:rsidTr="0076629F">
        <w:tc>
          <w:tcPr>
            <w:tcW w:w="9062" w:type="dxa"/>
            <w:vAlign w:val="center"/>
          </w:tcPr>
          <w:p w14:paraId="6237D955" w14:textId="77777777"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Uchádzač spolu s podpisom a predložením ponuky vyhlasuje, že:</w:t>
            </w:r>
          </w:p>
          <w:p w14:paraId="13997191" w14:textId="77777777" w:rsidR="0014495C" w:rsidRPr="0014495C" w:rsidRDefault="0014495C" w:rsidP="0076629F">
            <w:pPr>
              <w:pStyle w:val="ListParagraph"/>
              <w:numPr>
                <w:ilvl w:val="0"/>
                <w:numId w:val="1"/>
              </w:numPr>
              <w:spacing w:before="60" w:after="60"/>
              <w:ind w:left="450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4495C">
              <w:rPr>
                <w:rFonts w:ascii="Times New Roman" w:hAnsi="Times New Roman" w:cs="Times New Roman"/>
              </w:rPr>
              <w:t>v plnom rozsahu a bez výhrad súhlasí so všetkými podmienkami verejného obstarávania uvedenými v oznámení o vyhlásení verejného obstarávania, v súťažných podkladoch pre vypracovanie ponúk a ich prílohách, vrátane obchodných podmienok (návrh zmluvy), ktoré tvoria súčasť súťažných podkladov pre vypracovanie ponuky;</w:t>
            </w:r>
          </w:p>
          <w:p w14:paraId="00A6796F" w14:textId="77777777" w:rsidR="0014495C" w:rsidRDefault="0014495C" w:rsidP="0076629F">
            <w:pPr>
              <w:pStyle w:val="ListParagraph"/>
              <w:numPr>
                <w:ilvl w:val="0"/>
                <w:numId w:val="1"/>
              </w:numPr>
              <w:spacing w:before="60" w:after="60"/>
              <w:ind w:left="450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všetky predložené doklady, dokumenty a údaje uvedené v ponuke sú pravdivé a úplné;</w:t>
            </w:r>
            <w:r>
              <w:rPr>
                <w:rFonts w:ascii="Times New Roman" w:hAnsi="Times New Roman" w:cs="Times New Roman"/>
              </w:rPr>
              <w:t xml:space="preserve"> a že</w:t>
            </w:r>
          </w:p>
          <w:p w14:paraId="0D8D3BD1" w14:textId="111CC784" w:rsidR="0014495C" w:rsidRPr="00DC0ED6" w:rsidRDefault="0014495C" w:rsidP="0076629F">
            <w:pPr>
              <w:pStyle w:val="ListParagraph"/>
              <w:numPr>
                <w:ilvl w:val="0"/>
                <w:numId w:val="1"/>
              </w:numPr>
              <w:spacing w:before="60" w:after="60"/>
              <w:ind w:left="450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prípade ak bude ponuka uchádzača vyhodnotená ako úspešná a zo strany Verejného obstarávateľa bude prijatá, uchádzač s Verejným obstarávateľ</w:t>
            </w:r>
            <w:r w:rsidR="00FF697D">
              <w:rPr>
                <w:rFonts w:ascii="Times New Roman" w:hAnsi="Times New Roman" w:cs="Times New Roman"/>
              </w:rPr>
              <w:t>om</w:t>
            </w:r>
            <w:r>
              <w:rPr>
                <w:rFonts w:ascii="Times New Roman" w:hAnsi="Times New Roman" w:cs="Times New Roman"/>
              </w:rPr>
              <w:t xml:space="preserve"> uzatvorí zmluvu / zmluvy, ktoré sú súčasťou súťažných podkladov v tomto verjenom obstarávaní, ako budú doplnené a dopracované v súlade s podmienkami súťažných podkladov a ponukou uchádzača.</w:t>
            </w:r>
          </w:p>
        </w:tc>
      </w:tr>
    </w:tbl>
    <w:p w14:paraId="72EDF232" w14:textId="77777777" w:rsidR="0014495C" w:rsidRDefault="0014495C" w:rsidP="0076629F">
      <w:pPr>
        <w:spacing w:before="60" w:after="60" w:line="240" w:lineRule="auto"/>
        <w:jc w:val="both"/>
        <w:rPr>
          <w:rFonts w:ascii="Times New Roman" w:hAnsi="Times New Roman" w:cs="Times New Roman"/>
        </w:rPr>
      </w:pPr>
    </w:p>
    <w:p w14:paraId="2D716D50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RPr="00DC0ED6" w14:paraId="60391155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737B675B" w14:textId="77777777"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Vyhlásenie o osobách, ktorých služby a podklady uchádzač využil pri príprave ponuky</w:t>
            </w:r>
          </w:p>
        </w:tc>
      </w:tr>
    </w:tbl>
    <w:p w14:paraId="085ACCB7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4495C" w14:paraId="25921433" w14:textId="77777777" w:rsidTr="0076629F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C2C00" w14:textId="77777777"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4495C">
              <w:rPr>
                <w:rFonts w:ascii="Times New Roman" w:hAnsi="Times New Roman" w:cs="Times New Roman"/>
              </w:rPr>
              <w:t>Uchádzač spolu s podpisom a predložením ponuky vyhlasuje v zmysle ustanovenia § 49 ods. 5 zákona č. 343/2015 Z. z. o verejnom obstarávaní a o zmene a doplnení niektorých zákonov v znení neskorších predpisov, že ako uchádzač vypracoval túto ponuku</w:t>
            </w:r>
            <w:r w:rsidRPr="00DC0ED6">
              <w:rPr>
                <w:rFonts w:ascii="Times New Roman" w:hAnsi="Times New Roman" w:cs="Times New Roman"/>
              </w:rPr>
              <w:t>:</w:t>
            </w:r>
          </w:p>
          <w:p w14:paraId="36E0B339" w14:textId="77777777" w:rsidR="0014495C" w:rsidRPr="00DC0ED6" w:rsidRDefault="00000000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169349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95C"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="0014495C" w:rsidRPr="00DC0ED6">
              <w:rPr>
                <w:rFonts w:ascii="Times New Roman" w:hAnsi="Times New Roman" w:cs="Times New Roman"/>
                <w:lang w:val="en-GB"/>
              </w:rPr>
              <w:tab/>
            </w:r>
            <w:r w:rsidR="0014495C" w:rsidRPr="00DC0ED6">
              <w:rPr>
                <w:rFonts w:ascii="Times New Roman" w:hAnsi="Times New Roman" w:cs="Times New Roman"/>
              </w:rPr>
              <w:t>samostatne</w:t>
            </w:r>
          </w:p>
          <w:p w14:paraId="65486686" w14:textId="77777777" w:rsidR="0014495C" w:rsidRPr="00DC0ED6" w:rsidRDefault="00000000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12800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495C"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="0014495C"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14495C" w:rsidRPr="00DC0ED6">
              <w:rPr>
                <w:rFonts w:ascii="Times New Roman" w:hAnsi="Times New Roman" w:cs="Times New Roman"/>
                <w:lang w:val="en-GB"/>
              </w:rPr>
              <w:tab/>
            </w:r>
            <w:r w:rsidR="0014495C" w:rsidRPr="00DC0ED6">
              <w:rPr>
                <w:rFonts w:ascii="Times New Roman" w:hAnsi="Times New Roman" w:cs="Times New Roman"/>
              </w:rPr>
              <w:t>s využitím služieb alebo podkladov nasledovných osôb (pozn.: osôb odlišných od zamestnancov    uchádzača / členov skupiny dodávateľov)</w:t>
            </w:r>
            <w:r w:rsidR="0014495C">
              <w:rPr>
                <w:rFonts w:ascii="Times New Roman" w:hAnsi="Times New Roman" w:cs="Times New Roman"/>
              </w:rPr>
              <w:t>:</w:t>
            </w:r>
          </w:p>
        </w:tc>
      </w:tr>
      <w:tr w:rsidR="0014495C" w:rsidRPr="00DC0ED6" w14:paraId="0F21125A" w14:textId="77777777" w:rsidTr="007662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  <w:vAlign w:val="center"/>
          </w:tcPr>
          <w:p w14:paraId="701DA31E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14:paraId="3C07B7C0" w14:textId="77777777"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14:paraId="12434240" w14:textId="77777777" w:rsidTr="007662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  <w:vAlign w:val="center"/>
          </w:tcPr>
          <w:p w14:paraId="02C9B2C2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14:paraId="0EDB6876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14:paraId="0BA2BC70" w14:textId="77777777" w:rsidTr="007662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  <w:vAlign w:val="center"/>
          </w:tcPr>
          <w:p w14:paraId="39515164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14:paraId="7FAC2F62" w14:textId="77777777"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</w:tbl>
    <w:p w14:paraId="7D23D5A6" w14:textId="77777777" w:rsidR="0014495C" w:rsidRDefault="0014495C" w:rsidP="0076629F">
      <w:pPr>
        <w:jc w:val="both"/>
        <w:rPr>
          <w:rFonts w:ascii="Times New Roman" w:hAnsi="Times New Roman" w:cs="Times New Roman"/>
        </w:rPr>
      </w:pPr>
    </w:p>
    <w:p w14:paraId="62C82DA6" w14:textId="77777777" w:rsidR="005A5899" w:rsidRDefault="005A5899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5899" w:rsidRPr="00DC0ED6" w14:paraId="008D18AA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348C2C52" w14:textId="77777777" w:rsidR="005A5899" w:rsidRPr="00DC0ED6" w:rsidRDefault="005A5899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A5899">
              <w:rPr>
                <w:rFonts w:ascii="Times New Roman" w:hAnsi="Times New Roman" w:cs="Times New Roman"/>
                <w:b/>
              </w:rPr>
              <w:t>Vyhlásenie k ochrane osobných údajov</w:t>
            </w:r>
          </w:p>
        </w:tc>
      </w:tr>
    </w:tbl>
    <w:p w14:paraId="3FF7E130" w14:textId="77777777" w:rsidR="005A5899" w:rsidRDefault="005A5899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5899" w14:paraId="049E8A5B" w14:textId="77777777" w:rsidTr="0076629F">
        <w:tc>
          <w:tcPr>
            <w:tcW w:w="9062" w:type="dxa"/>
            <w:vAlign w:val="center"/>
          </w:tcPr>
          <w:p w14:paraId="2386C775" w14:textId="77777777" w:rsidR="00C07E38" w:rsidRPr="00DC0ED6" w:rsidRDefault="00C07E38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07E38">
              <w:rPr>
                <w:rFonts w:ascii="Times New Roman" w:hAnsi="Times New Roman" w:cs="Times New Roman"/>
              </w:rPr>
              <w:t>Uchádzač spolu s podpisom a predložením ponuky vyhlasuje, že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ED6">
              <w:rPr>
                <w:rFonts w:ascii="Times New Roman" w:hAnsi="Times New Roman" w:cs="Times New Roman"/>
              </w:rPr>
              <w:t xml:space="preserve">v zmysle zákona č. 18/2018 Z. z. o ochrane osobných údajov a o zmene a doplnení niektorých zákonov v znení neskorších predpisov (ďalej </w:t>
            </w:r>
            <w:r>
              <w:rPr>
                <w:rFonts w:ascii="Times New Roman" w:hAnsi="Times New Roman" w:cs="Times New Roman"/>
              </w:rPr>
              <w:t>len</w:t>
            </w:r>
            <w:r w:rsidRPr="00DC0ED6">
              <w:rPr>
                <w:rFonts w:ascii="Times New Roman" w:hAnsi="Times New Roman" w:cs="Times New Roman"/>
              </w:rPr>
              <w:t xml:space="preserve"> „</w:t>
            </w:r>
            <w:r w:rsidRPr="00C07E38">
              <w:rPr>
                <w:rFonts w:ascii="Times New Roman" w:hAnsi="Times New Roman" w:cs="Times New Roman"/>
                <w:b/>
              </w:rPr>
              <w:t>ZoOÚ</w:t>
            </w:r>
            <w:r w:rsidRPr="00DC0ED6">
              <w:rPr>
                <w:rFonts w:ascii="Times New Roman" w:hAnsi="Times New Roman" w:cs="Times New Roman"/>
              </w:rPr>
              <w:t xml:space="preserve">“), a v rozsahu, v akom to predpisuje ZoOÚ si od všetkých dotknutých osôb, ktorých osobné údaje sú obsiahnuté v ponuke, zabezpečil všetky potrebné súhlasy so spracovaním osobných údajov za účelom podania tejto ponuky a poučil všetky dotknuté osoby o spôsobe a rozsahu </w:t>
            </w:r>
            <w:r w:rsidRPr="00DC0ED6">
              <w:rPr>
                <w:rFonts w:ascii="Times New Roman" w:hAnsi="Times New Roman" w:cs="Times New Roman"/>
              </w:rPr>
              <w:lastRenderedPageBreak/>
              <w:t>spracovania ich osobných údajov na účel podania tejto ponuky. Zároveň vyhlasuje a ubezpečuje Verejného obstarávateľa, že všetky dotknuté osoby uchádzačovi udelili svoj súhlas na to, aby tieto osobné údaje boli poskytnuté, a aby ich ďalej za deklarovaným účelom spracovával Verejný obstarávateľ a</w:t>
            </w:r>
            <w:r>
              <w:rPr>
                <w:rFonts w:ascii="Times New Roman" w:hAnsi="Times New Roman" w:cs="Times New Roman"/>
              </w:rPr>
              <w:t> spoločnosť, ktorú verejný obstarávateľ poveril administráciou verejného obstarávania, ako je uvedená v súťažných podkladoch.</w:t>
            </w:r>
          </w:p>
        </w:tc>
      </w:tr>
    </w:tbl>
    <w:p w14:paraId="512E7709" w14:textId="77777777" w:rsidR="005A5899" w:rsidRDefault="005A5899" w:rsidP="0076629F">
      <w:pPr>
        <w:jc w:val="both"/>
        <w:rPr>
          <w:rFonts w:ascii="Times New Roman" w:hAnsi="Times New Roman" w:cs="Times New Roman"/>
        </w:rPr>
      </w:pPr>
    </w:p>
    <w:p w14:paraId="7E997406" w14:textId="77777777" w:rsidR="00C07E38" w:rsidRDefault="00C07E38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07E38" w:rsidRPr="00E85328" w14:paraId="3D355A4C" w14:textId="77777777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60050FA0" w14:textId="77777777" w:rsidR="00C07E38" w:rsidRPr="00E85328" w:rsidRDefault="00C07E38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E85328">
              <w:rPr>
                <w:rFonts w:ascii="Times New Roman" w:hAnsi="Times New Roman" w:cs="Times New Roman"/>
                <w:b/>
              </w:rPr>
              <w:t>Vyhlásenie k reštriktívnym opatreniam voči Ruskej federácii</w:t>
            </w:r>
          </w:p>
        </w:tc>
      </w:tr>
    </w:tbl>
    <w:p w14:paraId="42D5E209" w14:textId="77777777" w:rsidR="00C07E38" w:rsidRPr="00E85328" w:rsidRDefault="00C07E38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07E38" w:rsidRPr="00E85328" w14:paraId="00817ED5" w14:textId="77777777" w:rsidTr="0076629F">
        <w:tc>
          <w:tcPr>
            <w:tcW w:w="9062" w:type="dxa"/>
            <w:vAlign w:val="center"/>
          </w:tcPr>
          <w:p w14:paraId="224D579A" w14:textId="77777777" w:rsidR="00C07E38" w:rsidRPr="00E85328" w:rsidRDefault="00C07E38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spolu s podpisom a predložením ponuky vyhlasuje, že v rámci vlastníckej a riadiacej štruktúry spoločnosti, ktorá je uchádzačom (alebo členom skupiny dodávateľov), sa nevyskytuje žiadna osoba, kvôli ktorej by nebolo možné zadať zákazku uchádzačovi v prípade úspechu jeho ponuky a to najmä vo väzbe na limity stanovené v článku 5k nariadenia Rady (EÚ) č. 833/2014 z 31. júla 2014 o reštriktívnych opatrenia s ohľadom na konanie Ruska, ktorým destabilizuje situáciu na Ukrajine v znení nariadenia Rady (EÚ) č. 2022/578 z 8. apríla 2022. V tomto kontexte uchádzač osobitne vyhlasuje, že:</w:t>
            </w:r>
          </w:p>
          <w:p w14:paraId="0C266ABE" w14:textId="77777777"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nie je ruským štátnym príslušníkom ani fyzickou alebo právnickou osobou, subjektov alebo orgánom so sídlom v Rusku;</w:t>
            </w:r>
          </w:p>
          <w:p w14:paraId="38D9AC8D" w14:textId="77777777"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nie je právnickou osobou, subjektom alebo orgánom, ktorých vlastnícke práva priamo alebo nepriamo vlastní z viac ako 50% subjekt uvedený v písm. a) vyššie;</w:t>
            </w:r>
          </w:p>
          <w:p w14:paraId="11BD798A" w14:textId="77777777"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nie je fyzická alebo právnická osoba, subjekt alebo orgán, ktorý koná v menej alebo na príkaz subjektu uvedeného v písm. a) alebo b) vyššie;</w:t>
            </w:r>
          </w:p>
          <w:p w14:paraId="2CEC4E38" w14:textId="77777777"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d)</w:t>
            </w:r>
            <w:r w:rsidRPr="00E85328">
              <w:rPr>
                <w:rFonts w:ascii="Times New Roman" w:hAnsi="Times New Roman" w:cs="Times New Roman"/>
              </w:rPr>
              <w:tab/>
              <w:t>subdodávatelia alebo subjekty, ktorých kapacity uchádzač využíva na preukázanie podmienok účasti, ktoré sú subjektami uvedenými v písm. a) až c) vyššie, nemajú účasť vyššiu ako 10% hodnoty zákazky.</w:t>
            </w:r>
          </w:p>
        </w:tc>
      </w:tr>
    </w:tbl>
    <w:p w14:paraId="02EB659C" w14:textId="77777777" w:rsidR="00C07E38" w:rsidRPr="00E85328" w:rsidRDefault="00C07E38" w:rsidP="0076629F">
      <w:pPr>
        <w:spacing w:before="60" w:after="60"/>
        <w:jc w:val="both"/>
        <w:rPr>
          <w:rFonts w:ascii="Times New Roman" w:hAnsi="Times New Roman" w:cs="Times New Roman"/>
        </w:rPr>
      </w:pPr>
    </w:p>
    <w:p w14:paraId="1BA5B5F1" w14:textId="77777777" w:rsidR="00DC0ED6" w:rsidRPr="00166046" w:rsidRDefault="00DC0ED6" w:rsidP="0076629F">
      <w:pPr>
        <w:jc w:val="both"/>
        <w:rPr>
          <w:rFonts w:ascii="Times New Roman" w:hAnsi="Times New Roman" w:cs="Times New Roman"/>
          <w:highlight w:val="yellow"/>
        </w:rPr>
      </w:pPr>
    </w:p>
    <w:p w14:paraId="3F419A3B" w14:textId="77777777" w:rsidR="00DC0ED6" w:rsidRPr="00166046" w:rsidRDefault="00DC0ED6" w:rsidP="0076629F">
      <w:pPr>
        <w:jc w:val="both"/>
        <w:rPr>
          <w:rFonts w:ascii="Times New Roman" w:hAnsi="Times New Roman" w:cs="Times New Roman"/>
          <w:highlight w:val="yellow"/>
        </w:rPr>
      </w:pPr>
    </w:p>
    <w:p w14:paraId="52C6930D" w14:textId="77777777" w:rsidR="00DC0ED6" w:rsidRPr="00DC0ED6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0F1594">
        <w:rPr>
          <w:rFonts w:ascii="Times New Roman" w:hAnsi="Times New Roman" w:cs="Times New Roman"/>
        </w:rPr>
        <w:t xml:space="preserve">Miesto: </w:t>
      </w:r>
      <w:r w:rsidRPr="000F1594">
        <w:rPr>
          <w:rFonts w:ascii="Times New Roman" w:hAnsi="Times New Roman" w:cs="Times New Roman"/>
        </w:rPr>
        <w:tab/>
      </w:r>
      <w:r w:rsidRPr="00166046">
        <w:rPr>
          <w:rFonts w:ascii="Times New Roman" w:hAnsi="Times New Roman" w:cs="Times New Roman"/>
          <w:highlight w:val="yellow"/>
        </w:rPr>
        <w:t>[•]</w:t>
      </w:r>
    </w:p>
    <w:p w14:paraId="27043224" w14:textId="77777777" w:rsidR="00DC0ED6" w:rsidRPr="00DC0ED6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DC0ED6">
        <w:rPr>
          <w:rFonts w:ascii="Times New Roman" w:hAnsi="Times New Roman" w:cs="Times New Roman"/>
        </w:rPr>
        <w:t>Dátum:</w:t>
      </w:r>
      <w:r w:rsidRPr="00DC0ED6">
        <w:rPr>
          <w:rFonts w:ascii="Times New Roman" w:hAnsi="Times New Roman" w:cs="Times New Roman"/>
        </w:rPr>
        <w:tab/>
      </w:r>
      <w:r w:rsidR="000F1594" w:rsidRPr="00166046">
        <w:rPr>
          <w:rFonts w:ascii="Times New Roman" w:hAnsi="Times New Roman" w:cs="Times New Roman"/>
          <w:highlight w:val="yellow"/>
        </w:rPr>
        <w:t>[•]</w:t>
      </w:r>
    </w:p>
    <w:p w14:paraId="67044F71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14:paraId="2B687D04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14:paraId="6290C98F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14:paraId="67915B3F" w14:textId="77777777"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14:paraId="4E667A18" w14:textId="77777777" w:rsidR="00DC0ED6" w:rsidRPr="00DC0ED6" w:rsidRDefault="0076629F" w:rsidP="0076629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p w14:paraId="4C66CE5F" w14:textId="4183ADD1" w:rsidR="00C752F1" w:rsidRDefault="00FF697D" w:rsidP="0076629F">
      <w:pPr>
        <w:spacing w:after="0"/>
        <w:jc w:val="both"/>
        <w:rPr>
          <w:rFonts w:ascii="Times New Roman" w:hAnsi="Times New Roman" w:cs="Times New Roman"/>
        </w:rPr>
      </w:pPr>
      <w:r w:rsidRPr="00FF697D">
        <w:rPr>
          <w:rFonts w:ascii="Times New Roman" w:hAnsi="Times New Roman" w:cs="Times New Roman"/>
        </w:rPr>
        <w:t xml:space="preserve">Meno: </w:t>
      </w:r>
      <w:r w:rsidR="000F1594" w:rsidRPr="00166046">
        <w:rPr>
          <w:rFonts w:ascii="Times New Roman" w:hAnsi="Times New Roman" w:cs="Times New Roman"/>
          <w:highlight w:val="yellow"/>
        </w:rPr>
        <w:t>[•]</w:t>
      </w:r>
    </w:p>
    <w:p w14:paraId="39A12290" w14:textId="74B684DC" w:rsidR="00FF697D" w:rsidRPr="00DC0ED6" w:rsidRDefault="00FF697D" w:rsidP="0076629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Funkcia</w:t>
      </w:r>
      <w:r w:rsidRPr="00FF697D">
        <w:rPr>
          <w:rFonts w:ascii="Times New Roman" w:hAnsi="Times New Roman" w:cs="Times New Roman"/>
        </w:rPr>
        <w:t>:</w:t>
      </w:r>
      <w:r w:rsidRPr="00FF697D">
        <w:rPr>
          <w:rFonts w:ascii="Times New Roman" w:hAnsi="Times New Roman" w:cs="Times New Roman"/>
          <w:highlight w:val="yellow"/>
        </w:rPr>
        <w:t xml:space="preserve"> </w:t>
      </w:r>
      <w:r w:rsidRPr="00166046">
        <w:rPr>
          <w:rFonts w:ascii="Times New Roman" w:hAnsi="Times New Roman" w:cs="Times New Roman"/>
          <w:highlight w:val="yellow"/>
        </w:rPr>
        <w:t>[•]</w:t>
      </w:r>
    </w:p>
    <w:sectPr w:rsidR="00FF697D" w:rsidRPr="00DC0ED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594C6" w14:textId="77777777" w:rsidR="00D465D5" w:rsidRDefault="00D465D5" w:rsidP="00A51AE0">
      <w:pPr>
        <w:spacing w:after="0" w:line="240" w:lineRule="auto"/>
      </w:pPr>
      <w:r>
        <w:separator/>
      </w:r>
    </w:p>
  </w:endnote>
  <w:endnote w:type="continuationSeparator" w:id="0">
    <w:p w14:paraId="2014DD77" w14:textId="77777777" w:rsidR="00D465D5" w:rsidRDefault="00D465D5" w:rsidP="00A5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7458A" w14:textId="77777777" w:rsidR="00D465D5" w:rsidRDefault="00D465D5" w:rsidP="00A51AE0">
      <w:pPr>
        <w:spacing w:after="0" w:line="240" w:lineRule="auto"/>
      </w:pPr>
      <w:r>
        <w:separator/>
      </w:r>
    </w:p>
  </w:footnote>
  <w:footnote w:type="continuationSeparator" w:id="0">
    <w:p w14:paraId="2DB5F8C4" w14:textId="77777777" w:rsidR="00D465D5" w:rsidRDefault="00D465D5" w:rsidP="00A51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FE989" w14:textId="77777777" w:rsidR="00A51AE0" w:rsidRDefault="00A51AE0">
    <w:pPr>
      <w:pStyle w:val="Header"/>
      <w:rPr>
        <w:rFonts w:ascii="Times New Roman" w:hAnsi="Times New Roman" w:cs="Times New Roman"/>
      </w:rPr>
    </w:pPr>
    <w:r w:rsidRPr="00A51AE0">
      <w:rPr>
        <w:rFonts w:ascii="Times New Roman" w:hAnsi="Times New Roman" w:cs="Times New Roman"/>
      </w:rPr>
      <w:t>Formulár F1 súťažných podkladov</w:t>
    </w:r>
  </w:p>
  <w:p w14:paraId="201EF261" w14:textId="77777777" w:rsidR="00A51AE0" w:rsidRPr="00A51AE0" w:rsidRDefault="00A51AE0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Úvodný list ponuky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148C4"/>
    <w:multiLevelType w:val="hybridMultilevel"/>
    <w:tmpl w:val="B5B09B5A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811E5"/>
    <w:multiLevelType w:val="hybridMultilevel"/>
    <w:tmpl w:val="B592231C"/>
    <w:lvl w:ilvl="0" w:tplc="0F50C2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D6EAB"/>
    <w:multiLevelType w:val="hybridMultilevel"/>
    <w:tmpl w:val="05468E84"/>
    <w:lvl w:ilvl="0" w:tplc="4D0ACE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D7151"/>
    <w:multiLevelType w:val="hybridMultilevel"/>
    <w:tmpl w:val="E14CDF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70429">
    <w:abstractNumId w:val="0"/>
  </w:num>
  <w:num w:numId="2" w16cid:durableId="1392264849">
    <w:abstractNumId w:val="1"/>
  </w:num>
  <w:num w:numId="3" w16cid:durableId="1443110981">
    <w:abstractNumId w:val="3"/>
  </w:num>
  <w:num w:numId="4" w16cid:durableId="379668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07"/>
    <w:rsid w:val="000F1594"/>
    <w:rsid w:val="0014495C"/>
    <w:rsid w:val="00166046"/>
    <w:rsid w:val="00486585"/>
    <w:rsid w:val="004A392F"/>
    <w:rsid w:val="005A5899"/>
    <w:rsid w:val="005C4DEE"/>
    <w:rsid w:val="00613B07"/>
    <w:rsid w:val="006C6EBE"/>
    <w:rsid w:val="0076629F"/>
    <w:rsid w:val="00767E33"/>
    <w:rsid w:val="007E5DCE"/>
    <w:rsid w:val="00923E5C"/>
    <w:rsid w:val="00A51AE0"/>
    <w:rsid w:val="00A66651"/>
    <w:rsid w:val="00B738A2"/>
    <w:rsid w:val="00B81903"/>
    <w:rsid w:val="00C07E38"/>
    <w:rsid w:val="00C752F1"/>
    <w:rsid w:val="00D23C5A"/>
    <w:rsid w:val="00D465D5"/>
    <w:rsid w:val="00DC0ED6"/>
    <w:rsid w:val="00E03672"/>
    <w:rsid w:val="00E06205"/>
    <w:rsid w:val="00E71D94"/>
    <w:rsid w:val="00E85328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E526E"/>
  <w15:chartTrackingRefBased/>
  <w15:docId w15:val="{142B6309-E99B-4C48-BAF7-46053153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9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AE0"/>
  </w:style>
  <w:style w:type="paragraph" w:styleId="Footer">
    <w:name w:val="footer"/>
    <w:basedOn w:val="Normal"/>
    <w:link w:val="Foot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DE6490-0BE4-4C16-AA3D-351CEC953222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customXml/itemProps2.xml><?xml version="1.0" encoding="utf-8"?>
<ds:datastoreItem xmlns:ds="http://schemas.openxmlformats.org/officeDocument/2006/customXml" ds:itemID="{7816570B-0B85-474F-9CAC-AFE52E81B9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66DFD2-83EE-40DC-A0BC-7789851AD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Tomas Uricek</cp:lastModifiedBy>
  <cp:revision>14</cp:revision>
  <dcterms:created xsi:type="dcterms:W3CDTF">2024-10-11T10:24:00Z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  <property fmtid="{D5CDD505-2E9C-101B-9397-08002B2CF9AE}" pid="3" name="MediaServiceImageTags">
    <vt:lpwstr/>
  </property>
</Properties>
</file>